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4"/>
      </w:tblGrid>
      <w:tr w:rsidR="0023026D" w:rsidRPr="00552398" w:rsidTr="00C1093C">
        <w:trPr>
          <w:trHeight w:val="703"/>
          <w:jc w:val="center"/>
        </w:trPr>
        <w:tc>
          <w:tcPr>
            <w:tcW w:w="10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:rsidR="0023026D" w:rsidRPr="00552398" w:rsidRDefault="00A434D4" w:rsidP="0040304D">
            <w:pPr>
              <w:jc w:val="center"/>
              <w:rPr>
                <w:rFonts w:ascii="Calibri" w:hAnsi="Calibri" w:cs="Calibri"/>
                <w:lang w:val="ru-RU"/>
              </w:rPr>
            </w:pPr>
            <w:r w:rsidRPr="00BE0F72">
              <w:rPr>
                <w:rFonts w:ascii="Calibri" w:hAnsi="Calibri" w:cs="Calibri"/>
                <w:b/>
                <w:color w:val="808080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Pr="00552398">
              <w:rPr>
                <w:rFonts w:ascii="Calibri" w:hAnsi="Calibri" w:cs="Calibri"/>
                <w:b/>
                <w:color w:val="808080"/>
                <w:sz w:val="20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/>
                <w:color w:val="808080"/>
                <w:sz w:val="20"/>
                <w:lang w:val="en-GB"/>
              </w:rPr>
              <w:instrText>FORMTEXT</w:instrText>
            </w:r>
            <w:r w:rsidRPr="00552398">
              <w:rPr>
                <w:rFonts w:ascii="Calibri" w:hAnsi="Calibri" w:cs="Calibri"/>
                <w:b/>
                <w:color w:val="808080"/>
                <w:sz w:val="20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/>
                <w:color w:val="808080"/>
                <w:sz w:val="20"/>
                <w:lang w:val="en-GB"/>
              </w:rPr>
            </w:r>
            <w:r w:rsidRPr="00BE0F72">
              <w:rPr>
                <w:rFonts w:ascii="Calibri" w:hAnsi="Calibri" w:cs="Calibri"/>
                <w:b/>
                <w:color w:val="808080"/>
                <w:sz w:val="20"/>
                <w:lang w:val="en-GB"/>
              </w:rPr>
              <w:fldChar w:fldCharType="separate"/>
            </w:r>
            <w:r w:rsidR="0040304D" w:rsidRPr="00BE0F72">
              <w:rPr>
                <w:rFonts w:ascii="Calibri" w:hAnsi="Calibri" w:cs="Calibri"/>
                <w:b/>
                <w:noProof/>
                <w:color w:val="808080"/>
                <w:sz w:val="20"/>
                <w:lang w:val="mk-MK"/>
              </w:rPr>
              <w:t>ЛОГО НА НОСИТЕЛ НА ПРОЕКТ (ОРГАНИЗАЦИЈА)</w:t>
            </w:r>
            <w:r w:rsidRPr="00BE0F72">
              <w:rPr>
                <w:rFonts w:ascii="Calibri" w:hAnsi="Calibri" w:cs="Calibri"/>
                <w:b/>
                <w:color w:val="808080"/>
                <w:sz w:val="20"/>
                <w:lang w:val="en-GB"/>
              </w:rPr>
              <w:fldChar w:fldCharType="end"/>
            </w:r>
            <w:bookmarkEnd w:id="0"/>
          </w:p>
        </w:tc>
      </w:tr>
    </w:tbl>
    <w:p w:rsidR="0023026D" w:rsidRPr="00AF7F4A" w:rsidRDefault="0023026D">
      <w:pPr>
        <w:jc w:val="center"/>
        <w:rPr>
          <w:rFonts w:ascii="Calibri" w:hAnsi="Calibri" w:cs="Calibri"/>
          <w:sz w:val="18"/>
          <w:szCs w:val="18"/>
          <w:lang w:val="ru-RU"/>
        </w:rPr>
      </w:pPr>
    </w:p>
    <w:p w:rsidR="0023026D" w:rsidRPr="00552398" w:rsidRDefault="0040304D">
      <w:pPr>
        <w:jc w:val="center"/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</w:pPr>
      <w:r w:rsidRPr="00BE0F72">
        <w:rPr>
          <w:rFonts w:ascii="Calibri" w:hAnsi="Calibri" w:cs="Calibri"/>
          <w:b/>
          <w:noProof/>
          <w:color w:val="005499"/>
          <w:sz w:val="24"/>
          <w:szCs w:val="24"/>
          <w:lang w:val="mk-MK"/>
        </w:rPr>
        <w:t>ИМЕ НА ОРГАНИЗАЦИЈА</w:t>
      </w:r>
      <w:r w:rsidR="0023026D" w:rsidRPr="00552398"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  <w:t xml:space="preserve">: </w:t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23026D" w:rsidRPr="00552398"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  <w:instrText xml:space="preserve"> </w:instrText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  <w:instrText>FORMTEXT</w:instrText>
      </w:r>
      <w:r w:rsidR="0023026D" w:rsidRPr="00552398"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  <w:instrText xml:space="preserve"> </w:instrText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  <w:fldChar w:fldCharType="separate"/>
      </w:r>
      <w:r w:rsidR="0023026D" w:rsidRPr="00552398"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  <w:t>__________</w:t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  <w:fldChar w:fldCharType="end"/>
      </w:r>
    </w:p>
    <w:p w:rsidR="0023026D" w:rsidRPr="00552398" w:rsidRDefault="0040304D">
      <w:pPr>
        <w:jc w:val="center"/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</w:pPr>
      <w:r w:rsidRPr="00BE0F72">
        <w:rPr>
          <w:rFonts w:ascii="Calibri" w:hAnsi="Calibri" w:cs="Calibri"/>
          <w:b/>
          <w:noProof/>
          <w:color w:val="005499"/>
          <w:sz w:val="24"/>
          <w:szCs w:val="24"/>
          <w:lang w:val="mk-MK"/>
        </w:rPr>
        <w:t>НАЗИВ НА ПРОЕКТ</w:t>
      </w:r>
      <w:r w:rsidR="0023026D" w:rsidRPr="00552398"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  <w:t xml:space="preserve">: </w:t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23026D" w:rsidRPr="00552398"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  <w:instrText xml:space="preserve"> </w:instrText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  <w:instrText>FORMTEXT</w:instrText>
      </w:r>
      <w:r w:rsidR="0023026D" w:rsidRPr="00552398"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  <w:instrText xml:space="preserve"> </w:instrText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  <w:fldChar w:fldCharType="separate"/>
      </w:r>
      <w:r w:rsidR="0023026D" w:rsidRPr="00552398">
        <w:rPr>
          <w:rFonts w:ascii="Calibri" w:hAnsi="Calibri" w:cs="Calibri"/>
          <w:b/>
          <w:noProof/>
          <w:color w:val="005499"/>
          <w:sz w:val="24"/>
          <w:szCs w:val="24"/>
          <w:lang w:val="ru-RU"/>
        </w:rPr>
        <w:t>__________</w:t>
      </w:r>
      <w:r w:rsidR="0023026D" w:rsidRPr="00BE0F72">
        <w:rPr>
          <w:rFonts w:ascii="Calibri" w:hAnsi="Calibri" w:cs="Calibri"/>
          <w:b/>
          <w:noProof/>
          <w:color w:val="005499"/>
          <w:sz w:val="24"/>
          <w:szCs w:val="24"/>
          <w:lang w:val="en-GB"/>
        </w:rPr>
        <w:fldChar w:fldCharType="end"/>
      </w:r>
    </w:p>
    <w:p w:rsidR="0023026D" w:rsidRPr="00AF7F4A" w:rsidRDefault="0023026D">
      <w:pPr>
        <w:jc w:val="center"/>
        <w:rPr>
          <w:rFonts w:ascii="Calibri" w:hAnsi="Calibri" w:cs="Calibri"/>
          <w:b/>
          <w:noProof/>
          <w:color w:val="005499"/>
          <w:sz w:val="18"/>
          <w:szCs w:val="18"/>
          <w:lang w:val="ru-RU"/>
        </w:rPr>
      </w:pPr>
    </w:p>
    <w:p w:rsidR="0023026D" w:rsidRPr="00BE0F72" w:rsidRDefault="005D0F6B">
      <w:pPr>
        <w:jc w:val="center"/>
        <w:rPr>
          <w:rFonts w:ascii="Calibri" w:hAnsi="Calibri" w:cs="Calibri"/>
          <w:b/>
          <w:noProof/>
          <w:color w:val="005499"/>
          <w:sz w:val="44"/>
          <w:szCs w:val="44"/>
          <w:lang w:val="en-GB"/>
        </w:rPr>
      </w:pPr>
      <w:r>
        <w:rPr>
          <w:rFonts w:ascii="Calibri" w:hAnsi="Calibri" w:cs="Calibri"/>
          <w:b/>
          <w:noProof/>
          <w:color w:val="005499"/>
          <w:sz w:val="44"/>
          <w:szCs w:val="44"/>
          <w:lang w:val="mk-MK"/>
        </w:rPr>
        <w:t>ЛОГИЧК</w:t>
      </w:r>
      <w:r w:rsidR="0040304D" w:rsidRPr="00BE0F72">
        <w:rPr>
          <w:rFonts w:ascii="Calibri" w:hAnsi="Calibri" w:cs="Calibri"/>
          <w:b/>
          <w:noProof/>
          <w:color w:val="005499"/>
          <w:sz w:val="44"/>
          <w:szCs w:val="44"/>
          <w:lang w:val="mk-MK"/>
        </w:rPr>
        <w:t>А РАМКА</w:t>
      </w:r>
    </w:p>
    <w:tbl>
      <w:tblPr>
        <w:tblW w:w="14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873"/>
        <w:gridCol w:w="2915"/>
        <w:gridCol w:w="2070"/>
        <w:gridCol w:w="2160"/>
        <w:gridCol w:w="2250"/>
        <w:gridCol w:w="2970"/>
      </w:tblGrid>
      <w:tr w:rsidR="00A175B0" w:rsidRPr="00BE0F72" w:rsidTr="00E058CF">
        <w:tc>
          <w:tcPr>
            <w:tcW w:w="1873" w:type="dxa"/>
            <w:shd w:val="clear" w:color="auto" w:fill="005499"/>
            <w:vAlign w:val="center"/>
          </w:tcPr>
          <w:p w:rsidR="00A175B0" w:rsidRPr="00BE0F72" w:rsidRDefault="00A175B0">
            <w:pPr>
              <w:ind w:left="187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val="en-GB"/>
              </w:rPr>
            </w:pPr>
          </w:p>
        </w:tc>
        <w:tc>
          <w:tcPr>
            <w:tcW w:w="2915" w:type="dxa"/>
            <w:shd w:val="clear" w:color="auto" w:fill="005499"/>
            <w:vAlign w:val="center"/>
          </w:tcPr>
          <w:p w:rsidR="00A175B0" w:rsidRPr="00BE0F72" w:rsidRDefault="00A175B0">
            <w:pPr>
              <w:pStyle w:val="Title"/>
              <w:rPr>
                <w:rFonts w:ascii="Calibri" w:hAnsi="Calibri" w:cs="Calibri"/>
                <w:bCs/>
                <w:color w:val="FFFFFF"/>
                <w:sz w:val="14"/>
                <w:szCs w:val="14"/>
              </w:rPr>
            </w:pPr>
          </w:p>
        </w:tc>
        <w:tc>
          <w:tcPr>
            <w:tcW w:w="2070" w:type="dxa"/>
            <w:shd w:val="clear" w:color="auto" w:fill="005499"/>
          </w:tcPr>
          <w:p w:rsidR="001C4F31" w:rsidRPr="00C477D2" w:rsidRDefault="001C4F31" w:rsidP="00A175B0">
            <w:pPr>
              <w:pStyle w:val="Title"/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</w:pPr>
          </w:p>
          <w:p w:rsidR="00A175B0" w:rsidRPr="00C477D2" w:rsidRDefault="00A175B0" w:rsidP="00A175B0">
            <w:pPr>
              <w:pStyle w:val="Title"/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</w:pPr>
            <w:r w:rsidRPr="00C477D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 xml:space="preserve">Почетна состојба </w:t>
            </w:r>
          </w:p>
          <w:p w:rsidR="00A175B0" w:rsidRPr="00552398" w:rsidRDefault="00A175B0" w:rsidP="00A175B0">
            <w:pPr>
              <w:pStyle w:val="Title"/>
              <w:rPr>
                <w:rFonts w:ascii="Calibri" w:hAnsi="Calibri" w:cs="Calibri"/>
                <w:color w:val="FFFFFF"/>
                <w:sz w:val="14"/>
                <w:szCs w:val="14"/>
                <w:lang w:val="ru-RU"/>
              </w:rPr>
            </w:pPr>
            <w:r w:rsidRPr="00C477D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>(</w:t>
            </w:r>
            <w:r w:rsidRPr="00C477D2">
              <w:rPr>
                <w:rFonts w:ascii="Calibri" w:hAnsi="Calibri" w:cs="Calibri"/>
                <w:color w:val="FFFFFF"/>
                <w:sz w:val="14"/>
                <w:szCs w:val="14"/>
                <w:lang w:val="en-US"/>
              </w:rPr>
              <w:t>Baseline)</w:t>
            </w:r>
          </w:p>
        </w:tc>
        <w:tc>
          <w:tcPr>
            <w:tcW w:w="2160" w:type="dxa"/>
            <w:shd w:val="clear" w:color="auto" w:fill="005499"/>
            <w:vAlign w:val="center"/>
          </w:tcPr>
          <w:p w:rsidR="00A175B0" w:rsidRPr="00552398" w:rsidRDefault="00A175B0">
            <w:pPr>
              <w:pStyle w:val="Title"/>
              <w:rPr>
                <w:rFonts w:ascii="Calibri" w:hAnsi="Calibri" w:cs="Calibri"/>
                <w:color w:val="FFFFFF"/>
                <w:sz w:val="14"/>
                <w:szCs w:val="14"/>
                <w:lang w:val="ru-RU"/>
              </w:rPr>
            </w:pPr>
          </w:p>
          <w:p w:rsidR="00A175B0" w:rsidRPr="00552398" w:rsidRDefault="00A175B0" w:rsidP="00191F12">
            <w:pPr>
              <w:pStyle w:val="Title"/>
              <w:rPr>
                <w:rFonts w:ascii="Calibri" w:hAnsi="Calibri" w:cs="Calibri"/>
                <w:bCs/>
                <w:color w:val="FFFFFF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>Објективно мерливи индикатори на успешност</w:t>
            </w:r>
          </w:p>
        </w:tc>
        <w:tc>
          <w:tcPr>
            <w:tcW w:w="2250" w:type="dxa"/>
            <w:shd w:val="clear" w:color="auto" w:fill="005499"/>
            <w:vAlign w:val="center"/>
          </w:tcPr>
          <w:p w:rsidR="00A175B0" w:rsidRPr="00552398" w:rsidRDefault="00A175B0" w:rsidP="00191F12">
            <w:pPr>
              <w:pStyle w:val="Title"/>
              <w:rPr>
                <w:rFonts w:ascii="Calibri" w:hAnsi="Calibri" w:cs="Calibri"/>
                <w:color w:val="FFFFFF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>Извори и начини за потврдување</w:t>
            </w:r>
          </w:p>
        </w:tc>
        <w:tc>
          <w:tcPr>
            <w:tcW w:w="2970" w:type="dxa"/>
            <w:shd w:val="clear" w:color="auto" w:fill="005499"/>
            <w:vAlign w:val="center"/>
          </w:tcPr>
          <w:p w:rsidR="00A175B0" w:rsidRPr="00BE0F72" w:rsidRDefault="00A175B0" w:rsidP="00196365">
            <w:pPr>
              <w:pStyle w:val="Title"/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E0F7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>Претпоставки и ризици</w:t>
            </w:r>
          </w:p>
        </w:tc>
      </w:tr>
      <w:tr w:rsidR="00A175B0" w:rsidRPr="00552398" w:rsidTr="00E058CF">
        <w:tc>
          <w:tcPr>
            <w:tcW w:w="1873" w:type="dxa"/>
            <w:shd w:val="clear" w:color="auto" w:fill="005499"/>
            <w:vAlign w:val="center"/>
          </w:tcPr>
          <w:p w:rsidR="00A175B0" w:rsidRPr="00BE0F72" w:rsidRDefault="00A175B0" w:rsidP="0040304D">
            <w:pPr>
              <w:pStyle w:val="Title"/>
              <w:jc w:val="left"/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E0F7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>Севкупна цел на проектот</w:t>
            </w:r>
          </w:p>
        </w:tc>
        <w:tc>
          <w:tcPr>
            <w:tcW w:w="2915" w:type="dxa"/>
          </w:tcPr>
          <w:p w:rsidR="00A175B0" w:rsidRPr="00552398" w:rsidRDefault="00A175B0">
            <w:pPr>
              <w:pStyle w:val="Title"/>
              <w:jc w:val="left"/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b w:val="0"/>
                <w:sz w:val="14"/>
                <w:szCs w:val="14"/>
                <w:highlight w:val="yellow"/>
              </w:rPr>
              <w:fldChar w:fldCharType="begin"/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highlight w:val="yellow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highlight w:val="yellow"/>
              </w:rPr>
              <w:instrText>MACROBUTTON</w:instrTex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highlight w:val="yellow"/>
                <w:lang w:val="ru-RU"/>
              </w:rPr>
              <w:instrText xml:space="preserve"> 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highlight w:val="yellow"/>
              </w:rPr>
              <w:instrText>AcceptAllChangesShown</w:instrTex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highlight w:val="yellow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highlight w:val="yellow"/>
              </w:rPr>
              <w:fldChar w:fldCharType="end"/>
            </w:r>
            <w:r w:rsidRPr="00BE0F72">
              <w:rPr>
                <w:rFonts w:ascii="Calibri" w:hAnsi="Calibri" w:cs="Calibri"/>
                <w:b w:val="0"/>
                <w:noProof/>
                <w:sz w:val="14"/>
                <w:szCs w:val="14"/>
                <w:highlight w:val="lightGray"/>
                <w:lang w:val="mk-MK"/>
              </w:rPr>
              <w:t>Која е севкупната цел чија реализација ќе биде поддржана со проектот</w:t>
            </w:r>
            <w:r w:rsidRPr="00552398">
              <w:rPr>
                <w:rFonts w:ascii="Calibri" w:hAnsi="Calibri" w:cs="Calibri"/>
                <w:b w:val="0"/>
                <w:noProof/>
                <w:sz w:val="14"/>
                <w:szCs w:val="14"/>
                <w:highlight w:val="lightGray"/>
                <w:lang w:val="ru-RU"/>
              </w:rPr>
              <w:t>?</w:t>
            </w:r>
          </w:p>
          <w:p w:rsidR="00A175B0" w:rsidRPr="00552398" w:rsidRDefault="00A175B0" w:rsidP="0040304D">
            <w:pPr>
              <w:pStyle w:val="Title"/>
              <w:jc w:val="left"/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>Проектот не треба да има повеќе од една главна цел</w: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 xml:space="preserve">. 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>Севкупната цел не може да се постигне само со проектот</w: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 xml:space="preserve">, 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 xml:space="preserve">туку проектот може да придонесе за нејзиното остварување. </w:t>
            </w:r>
          </w:p>
        </w:tc>
        <w:tc>
          <w:tcPr>
            <w:tcW w:w="2070" w:type="dxa"/>
          </w:tcPr>
          <w:p w:rsidR="00A175B0" w:rsidRPr="00BE0F72" w:rsidRDefault="00A175B0">
            <w:pPr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</w:pPr>
            <w:r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Да се </w:t>
            </w:r>
            <w:r w:rsidR="00200686" w:rsidRPr="00575C9A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претстави со бројки</w:t>
            </w:r>
            <w:r w:rsidR="00200686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моменталн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a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т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a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состојба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во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областа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во која се делува со цел да може да се измери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напредок</w:t>
            </w:r>
            <w:r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.</w:t>
            </w:r>
          </w:p>
        </w:tc>
        <w:tc>
          <w:tcPr>
            <w:tcW w:w="216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Кои индикатори на успешност се поврзуваат со севкупната цел</w:t>
            </w:r>
            <w:r w:rsidRPr="00552398">
              <w:rPr>
                <w:rFonts w:ascii="Calibri" w:hAnsi="Calibri" w:cs="Calibri"/>
                <w:sz w:val="14"/>
                <w:szCs w:val="14"/>
                <w:highlight w:val="lightGray"/>
                <w:lang w:val="ru-RU"/>
              </w:rPr>
              <w:t>?</w: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t xml:space="preserve"> </w:t>
            </w:r>
          </w:p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mk-MK"/>
              </w:rPr>
              <w:t>Индикаторите на успешност се препорачува да се претстават на родово сензитивен начин</w: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t xml:space="preserve">. </w:t>
            </w:r>
          </w:p>
          <w:p w:rsidR="00A175B0" w:rsidRPr="00552398" w:rsidRDefault="00A175B0" w:rsidP="00F80496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  <w:tc>
          <w:tcPr>
            <w:tcW w:w="225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Кои извори на информации се користат за индикаторите на успешност</w:t>
            </w:r>
            <w:r w:rsidRPr="00552398">
              <w:rPr>
                <w:rFonts w:ascii="Calibri" w:hAnsi="Calibri" w:cs="Calibri"/>
                <w:sz w:val="14"/>
                <w:szCs w:val="14"/>
                <w:highlight w:val="lightGray"/>
                <w:lang w:val="ru-RU"/>
              </w:rPr>
              <w:t>?</w:t>
            </w:r>
          </w:p>
          <w:p w:rsidR="00A175B0" w:rsidRPr="00552398" w:rsidRDefault="00A175B0" w:rsidP="00C0034C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  <w:tc>
          <w:tcPr>
            <w:tcW w:w="297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</w:tr>
      <w:tr w:rsidR="00A175B0" w:rsidRPr="00552398" w:rsidTr="00E058CF">
        <w:tc>
          <w:tcPr>
            <w:tcW w:w="1873" w:type="dxa"/>
            <w:shd w:val="clear" w:color="auto" w:fill="005499"/>
            <w:vAlign w:val="center"/>
          </w:tcPr>
          <w:p w:rsidR="00A175B0" w:rsidRPr="00BE0F72" w:rsidRDefault="00A175B0" w:rsidP="0040304D">
            <w:pPr>
              <w:pStyle w:val="Title"/>
              <w:jc w:val="left"/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E0F7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>Конкретни цели на проектот</w:t>
            </w:r>
          </w:p>
        </w:tc>
        <w:tc>
          <w:tcPr>
            <w:tcW w:w="2915" w:type="dxa"/>
          </w:tcPr>
          <w:p w:rsidR="00A175B0" w:rsidRPr="00552398" w:rsidRDefault="00A175B0" w:rsidP="0040304D">
            <w:pPr>
              <w:pStyle w:val="Title"/>
              <w:jc w:val="left"/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u to specifični ciljevi koji će biti ostvareni ovim projektom?"/>
                  </w:textInput>
                </w:ffData>
              </w:fldChar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instrText>FORMTEXT</w:instrTex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separate"/>
            </w:r>
            <w:r w:rsidRPr="00BE0F72">
              <w:rPr>
                <w:rFonts w:ascii="Calibri" w:hAnsi="Calibri" w:cs="Calibri"/>
                <w:b w:val="0"/>
                <w:noProof/>
                <w:sz w:val="14"/>
                <w:szCs w:val="14"/>
                <w:lang w:val="mk-MK"/>
              </w:rPr>
              <w:t>Кои се конкретните цели кои треба да се реализират со проектот</w:t>
            </w:r>
            <w:r w:rsidRPr="00552398">
              <w:rPr>
                <w:rFonts w:ascii="Calibri" w:hAnsi="Calibri" w:cs="Calibri"/>
                <w:b w:val="0"/>
                <w:noProof/>
                <w:sz w:val="14"/>
                <w:szCs w:val="14"/>
                <w:lang w:val="ru-RU"/>
              </w:rPr>
              <w:t>?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end"/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 xml:space="preserve"> </w:t>
            </w:r>
          </w:p>
          <w:p w:rsidR="00A175B0" w:rsidRPr="00552398" w:rsidRDefault="00A175B0" w:rsidP="0040304D">
            <w:pPr>
              <w:pStyle w:val="Title"/>
              <w:jc w:val="left"/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>Конкретните цели се препорачува да се претстават на родово сензитивен начин</w: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>.</w:t>
            </w:r>
            <w:r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 xml:space="preserve"> 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>Конкретните цели треба да се постигнат до крајот на имплементацијата на проектот.</w:t>
            </w:r>
          </w:p>
        </w:tc>
        <w:tc>
          <w:tcPr>
            <w:tcW w:w="2070" w:type="dxa"/>
          </w:tcPr>
          <w:p w:rsidR="00A175B0" w:rsidRPr="00BE0F72" w:rsidRDefault="00A175B0" w:rsidP="00196365">
            <w:pPr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</w:pP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Да се </w:t>
            </w:r>
            <w:r w:rsidR="00575C9A" w:rsidRPr="00575C9A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претстави со бројки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 моменталната состојба, водејќи сметка за секоја од специфичните цели што ги наведовте. Ова е неопходно за да може да се измери напредокот.</w:t>
            </w:r>
          </w:p>
        </w:tc>
        <w:tc>
          <w:tcPr>
            <w:tcW w:w="2160" w:type="dxa"/>
          </w:tcPr>
          <w:p w:rsidR="00A175B0" w:rsidRPr="00552398" w:rsidRDefault="00A175B0" w:rsidP="00196365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Кои се квантитативните и квалитативните индикатори на успех за да се определи достигнувањето на конкретните цели на проектот?</w: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t xml:space="preserve"> </w:t>
            </w:r>
          </w:p>
          <w:p w:rsidR="00A175B0" w:rsidRPr="00552398" w:rsidRDefault="00A175B0" w:rsidP="00196365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mk-MK"/>
              </w:rPr>
              <w:t xml:space="preserve">Доколку некои од индикаторите се родово сензитивни, се препорачува да се претстават на тој начин. </w:t>
            </w:r>
          </w:p>
        </w:tc>
        <w:tc>
          <w:tcPr>
            <w:tcW w:w="2250" w:type="dxa"/>
          </w:tcPr>
          <w:p w:rsidR="00A175B0" w:rsidRPr="00BE0F72" w:rsidRDefault="00A175B0">
            <w:pPr>
              <w:rPr>
                <w:rFonts w:ascii="Calibri" w:hAnsi="Calibri" w:cs="Calibri"/>
                <w:sz w:val="14"/>
                <w:szCs w:val="14"/>
                <w:lang w:val="mk-MK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instrText>FORMTEXT</w:instrTex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separate"/>
            </w:r>
            <w:r w:rsidRPr="00BE0F72">
              <w:rPr>
                <w:rFonts w:ascii="Calibri" w:hAnsi="Calibri" w:cs="Calibri"/>
                <w:noProof/>
                <w:sz w:val="14"/>
                <w:szCs w:val="14"/>
                <w:lang w:val="mk-MK"/>
              </w:rPr>
              <w:t>Кои се изворите на информации кои треба да се обезбедат или кои веќе постојат</w:t>
            </w:r>
            <w:r w:rsidRPr="00552398">
              <w:rPr>
                <w:rFonts w:ascii="Calibri" w:hAnsi="Calibri" w:cs="Calibri"/>
                <w:noProof/>
                <w:sz w:val="14"/>
                <w:szCs w:val="14"/>
                <w:lang w:val="ru-RU"/>
              </w:rPr>
              <w:t xml:space="preserve">? </w:t>
            </w:r>
            <w:r w:rsidRPr="00BE0F72">
              <w:rPr>
                <w:rFonts w:ascii="Calibri" w:hAnsi="Calibri" w:cs="Calibri"/>
                <w:noProof/>
                <w:sz w:val="14"/>
                <w:szCs w:val="14"/>
                <w:lang w:val="mk-MK"/>
              </w:rPr>
              <w:t xml:space="preserve"> Кои методи треба да се користат за да се обезбедат информации</w:t>
            </w:r>
            <w:r w:rsidRPr="00552398">
              <w:rPr>
                <w:rFonts w:ascii="Calibri" w:hAnsi="Calibri" w:cs="Calibri"/>
                <w:noProof/>
                <w:sz w:val="14"/>
                <w:szCs w:val="14"/>
                <w:lang w:val="ru-RU"/>
              </w:rPr>
              <w:t>?</w: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end"/>
            </w:r>
          </w:p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  <w:tc>
          <w:tcPr>
            <w:tcW w:w="297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  <w:p w:rsidR="00A175B0" w:rsidRPr="00552398" w:rsidRDefault="00A175B0" w:rsidP="00F15B5E">
            <w:pPr>
              <w:shd w:val="clear" w:color="auto" w:fill="BFBFBF"/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mk-MK"/>
              </w:rPr>
              <w:t>Кои фактори и услови се неопходни за реализација на конкретните цели на проектот, но кои не се под директна контрола</w: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t xml:space="preserve">? </w:t>
            </w:r>
            <w:r w:rsidRPr="00BE0F72">
              <w:rPr>
                <w:rFonts w:ascii="Calibri" w:hAnsi="Calibri" w:cs="Calibri"/>
                <w:sz w:val="14"/>
                <w:szCs w:val="14"/>
                <w:lang w:val="mk-MK"/>
              </w:rPr>
              <w:t>Кои се ризиците кои треба да се земат предвид</w: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t>?</w:t>
            </w:r>
          </w:p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mk-MK"/>
              </w:rPr>
              <w:t>Дали постои можност за помала застапеност/вклученост во имплементацијата на проектот на еден од половите</w: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t xml:space="preserve">? </w:t>
            </w:r>
          </w:p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</w:tr>
      <w:tr w:rsidR="00A175B0" w:rsidRPr="00552398" w:rsidTr="00E058CF">
        <w:tc>
          <w:tcPr>
            <w:tcW w:w="1873" w:type="dxa"/>
            <w:shd w:val="clear" w:color="auto" w:fill="005499"/>
            <w:vAlign w:val="center"/>
          </w:tcPr>
          <w:p w:rsidR="00A175B0" w:rsidRPr="00BE0F72" w:rsidRDefault="00A175B0" w:rsidP="0040304D">
            <w:pPr>
              <w:pStyle w:val="Title"/>
              <w:jc w:val="left"/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E0F7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>Очекувани резултати</w:t>
            </w:r>
          </w:p>
        </w:tc>
        <w:tc>
          <w:tcPr>
            <w:tcW w:w="2915" w:type="dxa"/>
          </w:tcPr>
          <w:p w:rsidR="00A175B0" w:rsidRPr="00552398" w:rsidRDefault="00A175B0" w:rsidP="00A175B0">
            <w:pPr>
              <w:pStyle w:val="Title"/>
              <w:jc w:val="left"/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će konkretni rezultati doprinijeti ostvarenju ciljeva projekta?"/>
                  </w:textInput>
                </w:ffData>
              </w:fldChar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instrText>FORMTEXT</w:instrTex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separate"/>
            </w:r>
            <w:r w:rsidRPr="00BE0F72">
              <w:rPr>
                <w:rFonts w:ascii="Calibri" w:hAnsi="Calibri" w:cs="Calibri"/>
                <w:b w:val="0"/>
                <w:noProof/>
                <w:sz w:val="14"/>
                <w:szCs w:val="14"/>
                <w:lang w:val="mk-MK"/>
              </w:rPr>
              <w:t>Кои конкретни резултати ќе придонесат за реализација на конкретните цели на проектот</w:t>
            </w:r>
            <w:r w:rsidRPr="00552398">
              <w:rPr>
                <w:rFonts w:ascii="Calibri" w:hAnsi="Calibri" w:cs="Calibri"/>
                <w:b w:val="0"/>
                <w:noProof/>
                <w:sz w:val="14"/>
                <w:szCs w:val="14"/>
                <w:lang w:val="ru-RU"/>
              </w:rPr>
              <w:t>?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end"/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 xml:space="preserve"> 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>Може ли резултатите да се прикажат на родово сензитивен начин</w: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 xml:space="preserve">? 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>Доколку да, ве молиме да го примените тоа</w: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 xml:space="preserve">. 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>Резултатите се постигнуваат преку успешна имплементација на активностите од проектот</w: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 xml:space="preserve">. 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  <w:lang w:val="mk-MK"/>
              </w:rPr>
              <w:t>Успешноста на имплементацијата на проектот ќе се мери преку степенот на достигнувања.</w: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070" w:type="dxa"/>
          </w:tcPr>
          <w:p w:rsidR="00A175B0" w:rsidRPr="00BE0F72" w:rsidRDefault="00A175B0">
            <w:pPr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Да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се </w:t>
            </w:r>
            <w:r w:rsidR="00575C9A" w:rsidRPr="00575C9A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претстави со бројки</w:t>
            </w:r>
            <w:r w:rsidR="00575C9A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моменталната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состојба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,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водејќи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сметка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за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секој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од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резултатите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што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ги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 xml:space="preserve"> </w:t>
            </w:r>
            <w:r w:rsidRPr="00A175B0">
              <w:rPr>
                <w:rFonts w:ascii="Calibri" w:hAnsi="Calibri" w:cs="Calibri" w:hint="eastAsia"/>
                <w:sz w:val="14"/>
                <w:szCs w:val="14"/>
                <w:highlight w:val="lightGray"/>
                <w:lang w:val="mk-MK"/>
              </w:rPr>
              <w:t>наведовте</w:t>
            </w:r>
            <w:r w:rsidRPr="00A175B0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. Ова е неопходно за да може да се измери напредокот</w:t>
            </w:r>
          </w:p>
        </w:tc>
        <w:tc>
          <w:tcPr>
            <w:tcW w:w="216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instrText>FORMTEXT</w:instrTex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separate"/>
            </w:r>
            <w:r w:rsidRPr="00BE0F72">
              <w:rPr>
                <w:rFonts w:ascii="Calibri" w:hAnsi="Calibri" w:cs="Calibri"/>
                <w:noProof/>
                <w:sz w:val="14"/>
                <w:szCs w:val="14"/>
                <w:lang w:val="mk-MK"/>
              </w:rPr>
              <w:t>Кои индикатори определуваат дали и до кој степен биле реализирани планираните резултати</w:t>
            </w:r>
            <w:r w:rsidRPr="00552398">
              <w:rPr>
                <w:rFonts w:ascii="Calibri" w:hAnsi="Calibri" w:cs="Calibri"/>
                <w:noProof/>
                <w:sz w:val="14"/>
                <w:szCs w:val="14"/>
                <w:lang w:val="ru-RU"/>
              </w:rPr>
              <w:t>?</w: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end"/>
            </w:r>
          </w:p>
          <w:p w:rsidR="00A175B0" w:rsidRDefault="00A175B0" w:rsidP="00196365">
            <w:pPr>
              <w:rPr>
                <w:rFonts w:ascii="Calibri" w:hAnsi="Calibri" w:cs="Calibri"/>
                <w:sz w:val="14"/>
                <w:szCs w:val="14"/>
                <w:lang w:val="mk-MK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mk-MK"/>
              </w:rPr>
              <w:t>Индикаторите треба да бидат конкретни, јасни, мерливи и родово сензитивни, секогаш кога постои можност за тоа.</w:t>
            </w:r>
            <w:r>
              <w:rPr>
                <w:rFonts w:hint="eastAsia"/>
              </w:rPr>
              <w:t xml:space="preserve"> </w:t>
            </w:r>
          </w:p>
          <w:p w:rsidR="00A175B0" w:rsidRPr="00552398" w:rsidRDefault="00A175B0" w:rsidP="00C10771">
            <w:pPr>
              <w:pStyle w:val="Title"/>
              <w:jc w:val="left"/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</w:pPr>
            <w:r w:rsidRPr="001C4F31">
              <w:rPr>
                <w:rFonts w:ascii="Calibri" w:hAnsi="Calibri" w:cs="Calibri"/>
                <w:sz w:val="14"/>
                <w:szCs w:val="14"/>
                <w:lang w:val="ru-RU"/>
              </w:rPr>
              <w:t xml:space="preserve">Под секој индикатор да се наведе: таргет </w:t>
            </w:r>
            <w:r w:rsidRPr="001C4F31">
              <w:rPr>
                <w:rFonts w:ascii="Calibri" w:hAnsi="Calibri" w:cs="Calibri"/>
                <w:sz w:val="14"/>
                <w:szCs w:val="14"/>
              </w:rPr>
              <w:t>____</w:t>
            </w:r>
          </w:p>
          <w:p w:rsidR="00A175B0" w:rsidRPr="00552398" w:rsidRDefault="00A175B0" w:rsidP="00B87442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  <w:tc>
          <w:tcPr>
            <w:tcW w:w="225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highlight w:val="lightGray"/>
                <w:lang w:val="mk-MK"/>
              </w:rPr>
              <w:t>Кои се изворите на информации кои се користат за индикаторите на успешност</w:t>
            </w:r>
            <w:r w:rsidRPr="00552398">
              <w:rPr>
                <w:rFonts w:ascii="Calibri" w:hAnsi="Calibri" w:cs="Calibri"/>
                <w:sz w:val="14"/>
                <w:szCs w:val="14"/>
                <w:highlight w:val="lightGray"/>
                <w:lang w:val="ru-RU"/>
              </w:rPr>
              <w:t>?</w: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t xml:space="preserve"> </w:t>
            </w:r>
          </w:p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  <w:tc>
          <w:tcPr>
            <w:tcW w:w="297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poljni faktori i uslovi moraju biti ispunjeni da bi rezultati bili ostvareni kako je planirano?"/>
                  </w:textInput>
                </w:ffData>
              </w:fldChar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instrText>FORMTEXT</w:instrTex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separate"/>
            </w:r>
            <w:r w:rsidRPr="00BE0F72">
              <w:rPr>
                <w:rFonts w:ascii="Calibri" w:hAnsi="Calibri" w:cs="Calibri"/>
                <w:noProof/>
                <w:sz w:val="14"/>
                <w:szCs w:val="14"/>
                <w:lang w:val="mk-MK"/>
              </w:rPr>
              <w:t>Кои надворешни фактори и услови мора да бидат исполнети за да се реализираат резултатите според планираното</w:t>
            </w:r>
            <w:r w:rsidRPr="00552398">
              <w:rPr>
                <w:rFonts w:ascii="Calibri" w:hAnsi="Calibri" w:cs="Calibri"/>
                <w:noProof/>
                <w:sz w:val="14"/>
                <w:szCs w:val="14"/>
                <w:lang w:val="ru-RU"/>
              </w:rPr>
              <w:t>?</w: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end"/>
            </w:r>
          </w:p>
          <w:p w:rsidR="00A175B0" w:rsidRPr="00552398" w:rsidRDefault="00A175B0" w:rsidP="00191F12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mk-MK"/>
              </w:rPr>
              <w:t>Дали резултатите зависат од целосниот ангажман на двата пола и како да се обезбеди нивно целосно учество?</w:t>
            </w:r>
          </w:p>
        </w:tc>
      </w:tr>
      <w:tr w:rsidR="00A175B0" w:rsidRPr="00552398" w:rsidTr="00E058CF">
        <w:tc>
          <w:tcPr>
            <w:tcW w:w="1873" w:type="dxa"/>
            <w:shd w:val="clear" w:color="auto" w:fill="005499"/>
            <w:vAlign w:val="center"/>
          </w:tcPr>
          <w:p w:rsidR="00A175B0" w:rsidRPr="00BE0F72" w:rsidRDefault="00A175B0" w:rsidP="0040304D">
            <w:pPr>
              <w:pStyle w:val="Title"/>
              <w:jc w:val="left"/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E0F72">
              <w:rPr>
                <w:rFonts w:ascii="Calibri" w:hAnsi="Calibri" w:cs="Calibri"/>
                <w:color w:val="FFFFFF"/>
                <w:sz w:val="14"/>
                <w:szCs w:val="14"/>
                <w:lang w:val="mk-MK"/>
              </w:rPr>
              <w:t>Активности</w:t>
            </w:r>
          </w:p>
        </w:tc>
        <w:tc>
          <w:tcPr>
            <w:tcW w:w="2915" w:type="dxa"/>
          </w:tcPr>
          <w:p w:rsidR="00A175B0" w:rsidRPr="00552398" w:rsidRDefault="00A175B0" w:rsidP="00A175B0">
            <w:pPr>
              <w:pStyle w:val="Title"/>
              <w:jc w:val="left"/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instrText>FORMTEXT</w:instrText>
            </w:r>
            <w:r w:rsidRPr="00552398">
              <w:rPr>
                <w:rFonts w:ascii="Calibri" w:hAnsi="Calibri" w:cs="Calibri"/>
                <w:b w:val="0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separate"/>
            </w:r>
            <w:r w:rsidRPr="00BE0F72">
              <w:rPr>
                <w:rFonts w:ascii="Calibri" w:hAnsi="Calibri" w:cs="Calibri"/>
                <w:b w:val="0"/>
                <w:noProof/>
                <w:sz w:val="14"/>
                <w:szCs w:val="14"/>
                <w:lang w:val="mk-MK"/>
              </w:rPr>
              <w:t>Кои активности треба да се спроведат и по кој редослед во поглед на постигнување резултати</w:t>
            </w:r>
            <w:r w:rsidRPr="00552398">
              <w:rPr>
                <w:rFonts w:ascii="Calibri" w:hAnsi="Calibri" w:cs="Calibri"/>
                <w:b w:val="0"/>
                <w:noProof/>
                <w:sz w:val="14"/>
                <w:szCs w:val="14"/>
                <w:lang w:val="ru-RU"/>
              </w:rPr>
              <w:t>?</w:t>
            </w:r>
            <w:r w:rsidRPr="00BE0F72">
              <w:rPr>
                <w:rFonts w:ascii="Calibri" w:hAnsi="Calibri" w:cs="Calibri"/>
                <w:b w:val="0"/>
                <w:sz w:val="14"/>
                <w:szCs w:val="14"/>
              </w:rPr>
              <w:fldChar w:fldCharType="end"/>
            </w:r>
          </w:p>
        </w:tc>
        <w:tc>
          <w:tcPr>
            <w:tcW w:w="207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  <w:tc>
          <w:tcPr>
            <w:tcW w:w="2250" w:type="dxa"/>
          </w:tcPr>
          <w:p w:rsidR="00A175B0" w:rsidRPr="00552398" w:rsidRDefault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</w:p>
        </w:tc>
        <w:tc>
          <w:tcPr>
            <w:tcW w:w="2970" w:type="dxa"/>
          </w:tcPr>
          <w:p w:rsidR="00A175B0" w:rsidRPr="00552398" w:rsidRDefault="00A175B0" w:rsidP="00A175B0">
            <w:pPr>
              <w:rPr>
                <w:rFonts w:ascii="Calibri" w:hAnsi="Calibri" w:cs="Calibri"/>
                <w:sz w:val="14"/>
                <w:szCs w:val="14"/>
                <w:lang w:val="ru-RU"/>
              </w:rPr>
            </w:pP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uslovi treba da budu ispunjeni prije početka implementacije projekta da bi se počelo sa realizacijom projekta?"/>
                  </w:textInput>
                </w:ffData>
              </w:fldChar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instrText>FORMTEXT</w:instrText>
            </w:r>
            <w:r w:rsidRPr="00552398">
              <w:rPr>
                <w:rFonts w:ascii="Calibri" w:hAnsi="Calibri" w:cs="Calibri"/>
                <w:sz w:val="14"/>
                <w:szCs w:val="14"/>
                <w:lang w:val="ru-RU"/>
              </w:rPr>
              <w:instrText xml:space="preserve"> </w:instrTex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separate"/>
            </w:r>
            <w:r w:rsidRPr="00BE0F72">
              <w:rPr>
                <w:rFonts w:ascii="Calibri" w:hAnsi="Calibri" w:cs="Calibri"/>
                <w:noProof/>
                <w:sz w:val="14"/>
                <w:szCs w:val="14"/>
                <w:lang w:val="mk-MK"/>
              </w:rPr>
              <w:t>Кои услови треба да бидат исполнети на почеток пред да се започне со самата имплементација на проектот</w:t>
            </w:r>
            <w:r w:rsidRPr="00552398">
              <w:rPr>
                <w:rFonts w:ascii="Calibri" w:hAnsi="Calibri" w:cs="Calibri"/>
                <w:noProof/>
                <w:sz w:val="14"/>
                <w:szCs w:val="14"/>
                <w:lang w:val="ru-RU"/>
              </w:rPr>
              <w:t>?</w:t>
            </w:r>
            <w:r w:rsidRPr="00BE0F72">
              <w:rPr>
                <w:rFonts w:ascii="Calibri" w:hAnsi="Calibri" w:cs="Calibri"/>
                <w:sz w:val="14"/>
                <w:szCs w:val="14"/>
                <w:lang w:val="en-GB"/>
              </w:rPr>
              <w:fldChar w:fldCharType="end"/>
            </w:r>
          </w:p>
        </w:tc>
      </w:tr>
    </w:tbl>
    <w:p w:rsidR="0023026D" w:rsidRPr="00552398" w:rsidRDefault="0023026D" w:rsidP="00AF7F4A">
      <w:pPr>
        <w:jc w:val="both"/>
        <w:rPr>
          <w:rFonts w:ascii="Calibri" w:hAnsi="Calibri" w:cs="Calibri"/>
          <w:noProof/>
          <w:sz w:val="20"/>
          <w:lang w:val="ru-RU"/>
        </w:rPr>
      </w:pPr>
    </w:p>
    <w:sectPr w:rsidR="0023026D" w:rsidRPr="00552398" w:rsidSect="00307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961" w:right="1077" w:bottom="810" w:left="1077" w:header="426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3AF" w:rsidRDefault="00E723AF">
      <w:r>
        <w:separator/>
      </w:r>
    </w:p>
  </w:endnote>
  <w:endnote w:type="continuationSeparator" w:id="1">
    <w:p w:rsidR="00E723AF" w:rsidRDefault="00E7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6D" w:rsidRDefault="0023026D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23026D" w:rsidRDefault="0023026D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D332A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23026D" w:rsidRDefault="002302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6D" w:rsidRDefault="0023026D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23026D" w:rsidRDefault="0023026D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AB526C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23026D" w:rsidRDefault="0023026D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4BB" w:rsidRDefault="001C04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3AF" w:rsidRDefault="00E723AF">
      <w:r>
        <w:separator/>
      </w:r>
    </w:p>
  </w:footnote>
  <w:footnote w:type="continuationSeparator" w:id="1">
    <w:p w:rsidR="00E723AF" w:rsidRDefault="00E72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6D" w:rsidRDefault="0023026D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23026D" w:rsidRDefault="0023026D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23026D" w:rsidRDefault="0023026D">
    <w:pPr>
      <w:pStyle w:val="Header"/>
      <w:ind w:firstLine="142"/>
      <w:jc w:val="right"/>
    </w:pPr>
  </w:p>
  <w:p w:rsidR="0023026D" w:rsidRDefault="002302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4BB" w:rsidRDefault="001C04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EA3" w:rsidRDefault="001C04BB" w:rsidP="004B56B6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714375" cy="923925"/>
          <wp:effectExtent l="19050" t="0" r="9525" b="0"/>
          <wp:docPr id="2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0273C"/>
    <w:rsid w:val="00011C57"/>
    <w:rsid w:val="000319A0"/>
    <w:rsid w:val="00043D2D"/>
    <w:rsid w:val="00096E98"/>
    <w:rsid w:val="000F3B77"/>
    <w:rsid w:val="00100498"/>
    <w:rsid w:val="00102350"/>
    <w:rsid w:val="0010273C"/>
    <w:rsid w:val="001273AF"/>
    <w:rsid w:val="0013259B"/>
    <w:rsid w:val="001363E7"/>
    <w:rsid w:val="001368CB"/>
    <w:rsid w:val="00136E5F"/>
    <w:rsid w:val="00191F12"/>
    <w:rsid w:val="00196365"/>
    <w:rsid w:val="001A0C9C"/>
    <w:rsid w:val="001C04BB"/>
    <w:rsid w:val="001C4F31"/>
    <w:rsid w:val="00200686"/>
    <w:rsid w:val="002038CD"/>
    <w:rsid w:val="00204F3A"/>
    <w:rsid w:val="0023026D"/>
    <w:rsid w:val="00270436"/>
    <w:rsid w:val="002A2891"/>
    <w:rsid w:val="002A6587"/>
    <w:rsid w:val="002E6929"/>
    <w:rsid w:val="00307B87"/>
    <w:rsid w:val="00312EB9"/>
    <w:rsid w:val="00326EE9"/>
    <w:rsid w:val="00345D05"/>
    <w:rsid w:val="00395724"/>
    <w:rsid w:val="0040304D"/>
    <w:rsid w:val="00484079"/>
    <w:rsid w:val="004B474D"/>
    <w:rsid w:val="004B56B6"/>
    <w:rsid w:val="004C5A93"/>
    <w:rsid w:val="004E5011"/>
    <w:rsid w:val="00500585"/>
    <w:rsid w:val="0055215F"/>
    <w:rsid w:val="00552398"/>
    <w:rsid w:val="00575C9A"/>
    <w:rsid w:val="005864B1"/>
    <w:rsid w:val="005C2C50"/>
    <w:rsid w:val="005D0F6B"/>
    <w:rsid w:val="00602740"/>
    <w:rsid w:val="0063601C"/>
    <w:rsid w:val="00662BA5"/>
    <w:rsid w:val="006A025F"/>
    <w:rsid w:val="006E0B50"/>
    <w:rsid w:val="00711E24"/>
    <w:rsid w:val="00790215"/>
    <w:rsid w:val="007F5CAA"/>
    <w:rsid w:val="0080382F"/>
    <w:rsid w:val="008210D8"/>
    <w:rsid w:val="00884128"/>
    <w:rsid w:val="00891F34"/>
    <w:rsid w:val="008E1393"/>
    <w:rsid w:val="00904021"/>
    <w:rsid w:val="0095787B"/>
    <w:rsid w:val="009802B2"/>
    <w:rsid w:val="00982C0E"/>
    <w:rsid w:val="009C130B"/>
    <w:rsid w:val="00A175B0"/>
    <w:rsid w:val="00A40D0D"/>
    <w:rsid w:val="00A434D4"/>
    <w:rsid w:val="00A70D26"/>
    <w:rsid w:val="00A77316"/>
    <w:rsid w:val="00AA0B60"/>
    <w:rsid w:val="00AB526C"/>
    <w:rsid w:val="00AB73C8"/>
    <w:rsid w:val="00AC5CE0"/>
    <w:rsid w:val="00AF7F4A"/>
    <w:rsid w:val="00B36E79"/>
    <w:rsid w:val="00B47D65"/>
    <w:rsid w:val="00B700CC"/>
    <w:rsid w:val="00B87442"/>
    <w:rsid w:val="00BE0F72"/>
    <w:rsid w:val="00C0034C"/>
    <w:rsid w:val="00C10771"/>
    <w:rsid w:val="00C1093C"/>
    <w:rsid w:val="00C1758E"/>
    <w:rsid w:val="00C477D2"/>
    <w:rsid w:val="00C625CB"/>
    <w:rsid w:val="00CB6233"/>
    <w:rsid w:val="00CB66E3"/>
    <w:rsid w:val="00CB7C3D"/>
    <w:rsid w:val="00D20730"/>
    <w:rsid w:val="00D332A1"/>
    <w:rsid w:val="00D5232A"/>
    <w:rsid w:val="00D5576F"/>
    <w:rsid w:val="00D93F94"/>
    <w:rsid w:val="00DA742A"/>
    <w:rsid w:val="00DE1327"/>
    <w:rsid w:val="00DF7CAC"/>
    <w:rsid w:val="00E058CF"/>
    <w:rsid w:val="00E24F87"/>
    <w:rsid w:val="00E361BC"/>
    <w:rsid w:val="00E42FCA"/>
    <w:rsid w:val="00E723AF"/>
    <w:rsid w:val="00E77F03"/>
    <w:rsid w:val="00E96505"/>
    <w:rsid w:val="00E97B7B"/>
    <w:rsid w:val="00EA2E7D"/>
    <w:rsid w:val="00EC5EA3"/>
    <w:rsid w:val="00EE7E4E"/>
    <w:rsid w:val="00EF43FD"/>
    <w:rsid w:val="00F15B5E"/>
    <w:rsid w:val="00F442B3"/>
    <w:rsid w:val="00F77588"/>
    <w:rsid w:val="00F8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434D4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80382F"/>
    <w:rPr>
      <w:rFonts w:ascii="BaltArial" w:hAnsi="Balt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5DA4-AB0E-4E31-9AB2-5F477C2E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11d</vt:lpstr>
    </vt:vector>
  </TitlesOfParts>
  <Manager>Massimo Diana</Manager>
  <Company>UNDP Bosnia and Herzegovina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SUTRA Project</dc:creator>
  <cp:lastModifiedBy>Windows User</cp:lastModifiedBy>
  <cp:revision>2</cp:revision>
  <cp:lastPrinted>2010-12-08T14:53:00Z</cp:lastPrinted>
  <dcterms:created xsi:type="dcterms:W3CDTF">2022-03-02T09:30:00Z</dcterms:created>
  <dcterms:modified xsi:type="dcterms:W3CDTF">2022-03-02T09:30:00Z</dcterms:modified>
</cp:coreProperties>
</file>